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/>
      </w:tblPr>
      <w:tblGrid>
        <w:gridCol w:w="3927"/>
        <w:gridCol w:w="2431"/>
        <w:gridCol w:w="3848"/>
      </w:tblGrid>
      <w:tr w:rsidR="004A04FE" w:rsidRPr="00263150" w:rsidTr="00462BC4">
        <w:trPr>
          <w:trHeight w:hRule="exact" w:val="1814"/>
        </w:trPr>
        <w:tc>
          <w:tcPr>
            <w:tcW w:w="3927" w:type="dxa"/>
            <w:tcBorders>
              <w:bottom w:val="double" w:sz="1" w:space="0" w:color="000000"/>
            </w:tcBorders>
          </w:tcPr>
          <w:p w:rsidR="004A04FE" w:rsidRDefault="004A04FE" w:rsidP="00462BC4">
            <w:pPr>
              <w:snapToGrid w:val="0"/>
              <w:jc w:val="center"/>
              <w:rPr>
                <w:b/>
                <w:sz w:val="18"/>
              </w:rPr>
            </w:pPr>
          </w:p>
          <w:p w:rsidR="004A04FE" w:rsidRDefault="004A04FE" w:rsidP="00462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АССОЦИАЦИЯ РЕГИОНАЛЬНЫХ</w:t>
            </w:r>
          </w:p>
          <w:p w:rsidR="004A04FE" w:rsidRDefault="004A04FE" w:rsidP="00462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  РОССИИ</w:t>
            </w:r>
          </w:p>
          <w:p w:rsidR="004A04FE" w:rsidRDefault="004A04FE" w:rsidP="00462BC4">
            <w:pPr>
              <w:jc w:val="center"/>
              <w:rPr>
                <w:b/>
                <w:sz w:val="4"/>
              </w:rPr>
            </w:pPr>
          </w:p>
          <w:p w:rsidR="004A04FE" w:rsidRDefault="004A04FE" w:rsidP="00462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(АССОЦИАЦИЯ  «РОССИЯ»)</w:t>
            </w:r>
          </w:p>
          <w:p w:rsidR="004A04FE" w:rsidRDefault="004A04FE" w:rsidP="00462BC4">
            <w:pPr>
              <w:jc w:val="center"/>
              <w:rPr>
                <w:b/>
                <w:sz w:val="4"/>
              </w:rPr>
            </w:pPr>
          </w:p>
          <w:p w:rsidR="004A04FE" w:rsidRDefault="004A04FE" w:rsidP="00462BC4">
            <w:pPr>
              <w:rPr>
                <w:b/>
              </w:rPr>
            </w:pPr>
          </w:p>
        </w:tc>
        <w:tc>
          <w:tcPr>
            <w:tcW w:w="2431" w:type="dxa"/>
            <w:tcBorders>
              <w:bottom w:val="double" w:sz="1" w:space="0" w:color="000000"/>
            </w:tcBorders>
          </w:tcPr>
          <w:p w:rsidR="004A04FE" w:rsidRDefault="004A04FE" w:rsidP="00462BC4">
            <w:pPr>
              <w:snapToGrid w:val="0"/>
              <w:jc w:val="center"/>
              <w:rPr>
                <w:b/>
              </w:rPr>
            </w:pPr>
            <w:r w:rsidRPr="00533602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3.25pt">
                  <v:imagedata r:id="rId4" o:title="Синий"/>
                </v:shape>
              </w:pict>
            </w:r>
          </w:p>
          <w:p w:rsidR="004A04FE" w:rsidRDefault="004A04FE" w:rsidP="00462BC4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bottom w:val="double" w:sz="1" w:space="0" w:color="000000"/>
            </w:tcBorders>
          </w:tcPr>
          <w:p w:rsidR="004A04FE" w:rsidRPr="00D83628" w:rsidRDefault="004A04FE" w:rsidP="00462BC4">
            <w:pPr>
              <w:snapToGrid w:val="0"/>
              <w:jc w:val="center"/>
              <w:rPr>
                <w:b/>
              </w:rPr>
            </w:pPr>
          </w:p>
          <w:p w:rsidR="004A04FE" w:rsidRPr="00D83628" w:rsidRDefault="004A04FE" w:rsidP="00462BC4">
            <w:pPr>
              <w:jc w:val="center"/>
              <w:rPr>
                <w:b/>
              </w:rPr>
            </w:pPr>
            <w:r w:rsidRPr="00D83628">
              <w:rPr>
                <w:rStyle w:val="a5"/>
                <w:color w:val="222222"/>
              </w:rPr>
              <w:t>123001, Москва, Большая Садовая, дом 8, стр. 1.</w:t>
            </w:r>
            <w:r w:rsidRPr="00D83628">
              <w:rPr>
                <w:b/>
              </w:rPr>
              <w:t>тел./факс: (495) 785-2990</w:t>
            </w:r>
          </w:p>
          <w:p w:rsidR="004A04FE" w:rsidRPr="00263150" w:rsidRDefault="004A04FE" w:rsidP="00462BC4">
            <w:pPr>
              <w:jc w:val="center"/>
              <w:rPr>
                <w:b/>
                <w:lang w:val="en-US"/>
              </w:rPr>
            </w:pPr>
            <w:r w:rsidRPr="00D83628">
              <w:rPr>
                <w:b/>
              </w:rPr>
              <w:t>е</w:t>
            </w:r>
            <w:r w:rsidRPr="00263150">
              <w:rPr>
                <w:b/>
                <w:lang w:val="en-US"/>
              </w:rPr>
              <w:t>-</w:t>
            </w:r>
            <w:r w:rsidRPr="00D83628">
              <w:rPr>
                <w:b/>
                <w:lang w:val="en-US"/>
              </w:rPr>
              <w:t>mail</w:t>
            </w:r>
            <w:r w:rsidRPr="00263150">
              <w:rPr>
                <w:b/>
                <w:lang w:val="en-US"/>
              </w:rPr>
              <w:t xml:space="preserve">: </w:t>
            </w:r>
            <w:smartTag w:uri="urn:schemas-microsoft-com:office:smarttags" w:element="PersonName">
              <w:r w:rsidRPr="00D83628">
                <w:rPr>
                  <w:b/>
                  <w:lang w:val="en-US"/>
                </w:rPr>
                <w:t>asros</w:t>
              </w:r>
              <w:r w:rsidRPr="00263150">
                <w:rPr>
                  <w:b/>
                  <w:lang w:val="en-US"/>
                </w:rPr>
                <w:t>@</w:t>
              </w:r>
              <w:r w:rsidRPr="00D83628">
                <w:rPr>
                  <w:b/>
                  <w:lang w:val="en-US"/>
                </w:rPr>
                <w:t>asros</w:t>
              </w:r>
              <w:r w:rsidRPr="00263150">
                <w:rPr>
                  <w:b/>
                  <w:lang w:val="en-US"/>
                </w:rPr>
                <w:t>.</w:t>
              </w:r>
              <w:r w:rsidRPr="00D83628">
                <w:rPr>
                  <w:b/>
                  <w:lang w:val="en-US"/>
                </w:rPr>
                <w:t>ru</w:t>
              </w:r>
            </w:smartTag>
            <w:r w:rsidRPr="00263150">
              <w:rPr>
                <w:b/>
                <w:lang w:val="en-US"/>
              </w:rPr>
              <w:t xml:space="preserve"> </w:t>
            </w:r>
          </w:p>
          <w:p w:rsidR="004A04FE" w:rsidRPr="00D83628" w:rsidRDefault="004A04FE" w:rsidP="00462BC4">
            <w:pPr>
              <w:jc w:val="center"/>
              <w:rPr>
                <w:b/>
                <w:lang w:val="en-US"/>
              </w:rPr>
            </w:pPr>
            <w:proofErr w:type="spellStart"/>
            <w:r w:rsidRPr="00D83628">
              <w:rPr>
                <w:b/>
                <w:lang w:val="en-US"/>
              </w:rPr>
              <w:t>htpp</w:t>
            </w:r>
            <w:proofErr w:type="spellEnd"/>
            <w:r w:rsidRPr="00D83628">
              <w:rPr>
                <w:b/>
                <w:lang w:val="en-US"/>
              </w:rPr>
              <w:t>//: www.asros.ru</w:t>
            </w:r>
          </w:p>
          <w:p w:rsidR="004A04FE" w:rsidRDefault="004A04FE" w:rsidP="00462BC4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4A04FE" w:rsidRPr="004A04FE" w:rsidRDefault="004A04FE" w:rsidP="00910D67">
      <w:pPr>
        <w:ind w:left="5400"/>
        <w:rPr>
          <w:b/>
          <w:sz w:val="28"/>
          <w:szCs w:val="28"/>
          <w:lang w:val="en-US"/>
        </w:rPr>
      </w:pPr>
    </w:p>
    <w:p w:rsidR="00910D67" w:rsidRDefault="00BF5E04" w:rsidP="00910D67">
      <w:pPr>
        <w:ind w:left="5400"/>
        <w:rPr>
          <w:b/>
          <w:sz w:val="28"/>
          <w:szCs w:val="28"/>
        </w:rPr>
      </w:pPr>
      <w:r>
        <w:rPr>
          <w:b/>
          <w:sz w:val="28"/>
          <w:szCs w:val="28"/>
        </w:rPr>
        <w:t>06/66 от 30.09.2011</w:t>
      </w:r>
    </w:p>
    <w:p w:rsidR="000B23FC" w:rsidRDefault="00B9068F" w:rsidP="00B9068F">
      <w:pPr>
        <w:ind w:left="540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Заместителю Председателя</w:t>
      </w:r>
      <w:r w:rsidR="00910D67" w:rsidRPr="00910D67">
        <w:rPr>
          <w:b/>
          <w:sz w:val="28"/>
          <w:szCs w:val="28"/>
        </w:rPr>
        <w:t xml:space="preserve"> Банка России</w:t>
      </w:r>
    </w:p>
    <w:p w:rsidR="00910D67" w:rsidRPr="00910D67" w:rsidRDefault="00B9068F" w:rsidP="00910D67">
      <w:pPr>
        <w:ind w:left="5400"/>
        <w:rPr>
          <w:b/>
          <w:sz w:val="28"/>
          <w:szCs w:val="28"/>
        </w:rPr>
      </w:pPr>
      <w:r>
        <w:rPr>
          <w:b/>
          <w:sz w:val="28"/>
          <w:szCs w:val="28"/>
        </w:rPr>
        <w:t>А.Ю.СИМАНОВСКОМУ</w:t>
      </w:r>
    </w:p>
    <w:p w:rsidR="00615DAE" w:rsidRDefault="00615DAE" w:rsidP="00910D67">
      <w:pPr>
        <w:ind w:left="5400"/>
        <w:rPr>
          <w:b/>
          <w:sz w:val="28"/>
          <w:szCs w:val="28"/>
        </w:rPr>
      </w:pPr>
    </w:p>
    <w:p w:rsidR="004A04FE" w:rsidRPr="00910D67" w:rsidRDefault="004A04FE" w:rsidP="00910D67">
      <w:pPr>
        <w:ind w:left="5400"/>
        <w:rPr>
          <w:b/>
          <w:sz w:val="28"/>
          <w:szCs w:val="28"/>
        </w:rPr>
      </w:pPr>
    </w:p>
    <w:p w:rsidR="00910D67" w:rsidRDefault="00B9068F" w:rsidP="0091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Алексей Юрьевич</w:t>
      </w:r>
      <w:r w:rsidR="00910D67" w:rsidRPr="00910D67">
        <w:rPr>
          <w:b/>
          <w:sz w:val="28"/>
          <w:szCs w:val="28"/>
        </w:rPr>
        <w:t>!</w:t>
      </w:r>
    </w:p>
    <w:p w:rsidR="00B9068F" w:rsidRPr="00910D67" w:rsidRDefault="00B9068F" w:rsidP="00910D67">
      <w:pPr>
        <w:jc w:val="center"/>
        <w:rPr>
          <w:b/>
          <w:sz w:val="28"/>
          <w:szCs w:val="28"/>
        </w:rPr>
      </w:pPr>
    </w:p>
    <w:p w:rsidR="00910D67" w:rsidRPr="00FB0F82" w:rsidRDefault="00910D67" w:rsidP="00FB0F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68F" w:rsidRDefault="00B9068F" w:rsidP="00FB0F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членов Ассоциации «Россия» обратился со следующим вопросом.</w:t>
      </w:r>
    </w:p>
    <w:p w:rsidR="00B9068F" w:rsidRPr="00B9068F" w:rsidRDefault="00B9068F" w:rsidP="00B90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68F">
        <w:rPr>
          <w:rFonts w:ascii="Times New Roman" w:hAnsi="Times New Roman"/>
          <w:sz w:val="28"/>
          <w:szCs w:val="28"/>
        </w:rPr>
        <w:t>В соответствии с Приложением 1 к Положению ЦБ РФ от 26 марта 2004 г. № 254-П «О порядке формирования кредитными организациями резервов на возможные потери по ссудам, по ссудной и приравненной к ней задолженности» (далее Положение) учтенные векселя признаются ссудной задолженностью.</w:t>
      </w:r>
    </w:p>
    <w:p w:rsidR="00B9068F" w:rsidRPr="00B9068F" w:rsidRDefault="00B9068F" w:rsidP="00B90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68F">
        <w:rPr>
          <w:rFonts w:ascii="Times New Roman" w:hAnsi="Times New Roman"/>
          <w:sz w:val="28"/>
          <w:szCs w:val="28"/>
        </w:rPr>
        <w:t>Оценка кредитного риска производится по результатам комплексного и объективного анализа деятельности заемщика с учетом его финансового положения, качества обслуживания заемщиком долга по ссуде, а также всей имеющейся в распоряжении кредитной организации информации о заемщике на основании п. 3.1. Положения.</w:t>
      </w:r>
    </w:p>
    <w:p w:rsidR="00B9068F" w:rsidRPr="00B9068F" w:rsidRDefault="00B9068F" w:rsidP="00B90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68F">
        <w:rPr>
          <w:rFonts w:ascii="Times New Roman" w:hAnsi="Times New Roman"/>
          <w:sz w:val="28"/>
          <w:szCs w:val="28"/>
        </w:rPr>
        <w:t>Федеральным законом от 22 апреля 1996 г. № 39-ФЗ «О рынке ценных бумаг» регулируется, депозитарная деятельность по хранению сертификатов ценных бумаг и/или учету и переходу прав на ценные бумаги.</w:t>
      </w:r>
    </w:p>
    <w:p w:rsidR="00B9068F" w:rsidRPr="00B9068F" w:rsidRDefault="004A04FE" w:rsidP="00B90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заключил договор</w:t>
      </w:r>
      <w:r w:rsidR="00B9068F" w:rsidRPr="00B9068F">
        <w:rPr>
          <w:rFonts w:ascii="Times New Roman" w:hAnsi="Times New Roman"/>
          <w:sz w:val="28"/>
          <w:szCs w:val="28"/>
        </w:rPr>
        <w:t xml:space="preserve"> с профессиональным депозитарием по хранению ценных бумаг, включая векселя, которыми владеет Банк.</w:t>
      </w:r>
    </w:p>
    <w:p w:rsidR="00B9068F" w:rsidRPr="00B9068F" w:rsidRDefault="00B9068F" w:rsidP="00B90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68F">
        <w:rPr>
          <w:rFonts w:ascii="Times New Roman" w:hAnsi="Times New Roman"/>
          <w:sz w:val="28"/>
          <w:szCs w:val="28"/>
        </w:rPr>
        <w:t>Депозитарий являются профессиональными участниками рынка ценных бумаг, аттестованы ФСФР РФ в силу выданных им лицензий на соответствующий вид проф</w:t>
      </w:r>
      <w:r w:rsidR="004A04FE">
        <w:rPr>
          <w:rFonts w:ascii="Times New Roman" w:hAnsi="Times New Roman"/>
          <w:sz w:val="28"/>
          <w:szCs w:val="28"/>
        </w:rPr>
        <w:t xml:space="preserve">ессиональной </w:t>
      </w:r>
      <w:r w:rsidRPr="00B9068F">
        <w:rPr>
          <w:rFonts w:ascii="Times New Roman" w:hAnsi="Times New Roman"/>
          <w:sz w:val="28"/>
          <w:szCs w:val="28"/>
        </w:rPr>
        <w:t>деятельности. Что, по нашему мнению, является особыми гарантиями законности их деятельности и минимизации рисков для тех лиц, которые обращаются за их профессиональными услугами.</w:t>
      </w:r>
    </w:p>
    <w:p w:rsidR="00B9068F" w:rsidRPr="00B9068F" w:rsidRDefault="00B9068F" w:rsidP="00B90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68F">
        <w:rPr>
          <w:rFonts w:ascii="Times New Roman" w:hAnsi="Times New Roman"/>
          <w:sz w:val="28"/>
          <w:szCs w:val="28"/>
        </w:rPr>
        <w:t xml:space="preserve">Таким образом, просим </w:t>
      </w:r>
      <w:r w:rsidR="004A04FE">
        <w:rPr>
          <w:rFonts w:ascii="Times New Roman" w:hAnsi="Times New Roman"/>
          <w:sz w:val="28"/>
          <w:szCs w:val="28"/>
        </w:rPr>
        <w:t>с</w:t>
      </w:r>
      <w:r w:rsidRPr="00B9068F">
        <w:rPr>
          <w:rFonts w:ascii="Times New Roman" w:hAnsi="Times New Roman"/>
          <w:sz w:val="28"/>
          <w:szCs w:val="28"/>
        </w:rPr>
        <w:t>ообщить Ваше мнение по следующему вопросу - является ли факт хранения векселей не в собственных хранилища Банка, а в депозитариях других лиц дополнительным ухудшающим фактором при оценке кредитного риска?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910D67" w:rsidRPr="00615DAE" w:rsidTr="004A04FE">
        <w:tc>
          <w:tcPr>
            <w:tcW w:w="3189" w:type="dxa"/>
          </w:tcPr>
          <w:p w:rsidR="004A04FE" w:rsidRDefault="004A04FE" w:rsidP="00910D67">
            <w:pPr>
              <w:rPr>
                <w:b/>
                <w:sz w:val="28"/>
                <w:szCs w:val="28"/>
              </w:rPr>
            </w:pPr>
          </w:p>
          <w:p w:rsidR="00910D67" w:rsidRDefault="00910D67" w:rsidP="00910D67">
            <w:pPr>
              <w:rPr>
                <w:b/>
                <w:sz w:val="28"/>
                <w:szCs w:val="28"/>
              </w:rPr>
            </w:pPr>
            <w:r w:rsidRPr="00615DAE">
              <w:rPr>
                <w:b/>
                <w:sz w:val="28"/>
                <w:szCs w:val="28"/>
              </w:rPr>
              <w:t>С уважением,</w:t>
            </w:r>
            <w:r w:rsidR="004A04FE">
              <w:rPr>
                <w:b/>
                <w:sz w:val="28"/>
                <w:szCs w:val="28"/>
              </w:rPr>
              <w:t xml:space="preserve"> </w:t>
            </w:r>
          </w:p>
          <w:p w:rsidR="00910D67" w:rsidRPr="00615DAE" w:rsidRDefault="00910D67" w:rsidP="00910D67">
            <w:pPr>
              <w:rPr>
                <w:b/>
                <w:sz w:val="28"/>
                <w:szCs w:val="28"/>
              </w:rPr>
            </w:pPr>
            <w:r w:rsidRPr="00615DAE">
              <w:rPr>
                <w:b/>
                <w:sz w:val="28"/>
                <w:szCs w:val="28"/>
              </w:rPr>
              <w:t>Президент</w:t>
            </w:r>
          </w:p>
          <w:p w:rsidR="00910D67" w:rsidRPr="00615DAE" w:rsidRDefault="00910D67" w:rsidP="00910D67">
            <w:pPr>
              <w:rPr>
                <w:b/>
                <w:sz w:val="28"/>
                <w:szCs w:val="28"/>
              </w:rPr>
            </w:pPr>
            <w:r w:rsidRPr="00615DAE">
              <w:rPr>
                <w:b/>
                <w:sz w:val="28"/>
                <w:szCs w:val="28"/>
              </w:rPr>
              <w:t>Ассоциации «Россия»</w:t>
            </w:r>
          </w:p>
          <w:p w:rsidR="00910D67" w:rsidRPr="00615DAE" w:rsidRDefault="00910D67" w:rsidP="00910D67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10D67" w:rsidRPr="00615DAE" w:rsidRDefault="00BD17DA" w:rsidP="00910D67">
            <w:pPr>
              <w:rPr>
                <w:sz w:val="28"/>
                <w:szCs w:val="28"/>
              </w:rPr>
            </w:pPr>
            <w:r w:rsidRPr="00BD17DA">
              <w:rPr>
                <w:b/>
                <w:noProof/>
                <w:sz w:val="28"/>
                <w:szCs w:val="28"/>
              </w:rPr>
              <w:pict>
                <v:shape id="Рисунок 1" o:spid="_x0000_i1026" type="#_x0000_t75" style="width:135pt;height:62.25pt;visibility:visible;mso-wrap-style:square" filled="t">
                  <v:imagedata r:id="rId5" o:title=""/>
                </v:shape>
              </w:pict>
            </w:r>
          </w:p>
        </w:tc>
        <w:tc>
          <w:tcPr>
            <w:tcW w:w="3191" w:type="dxa"/>
          </w:tcPr>
          <w:p w:rsidR="00BD17DA" w:rsidRDefault="00BD17DA" w:rsidP="00910D67">
            <w:pPr>
              <w:rPr>
                <w:sz w:val="28"/>
                <w:szCs w:val="28"/>
              </w:rPr>
            </w:pPr>
          </w:p>
          <w:p w:rsidR="00BD17DA" w:rsidRDefault="00BD17DA" w:rsidP="00910D67">
            <w:pPr>
              <w:rPr>
                <w:sz w:val="28"/>
                <w:szCs w:val="28"/>
              </w:rPr>
            </w:pPr>
          </w:p>
          <w:p w:rsidR="00910D67" w:rsidRPr="00615DAE" w:rsidRDefault="00BD17DA" w:rsidP="0091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Аксаков</w:t>
            </w:r>
          </w:p>
        </w:tc>
      </w:tr>
    </w:tbl>
    <w:p w:rsidR="00615DAE" w:rsidRDefault="00615DAE" w:rsidP="00910D67"/>
    <w:p w:rsidR="00910D67" w:rsidRDefault="00910D67" w:rsidP="00910D67"/>
    <w:p w:rsidR="00FB0F82" w:rsidRDefault="00FB0F82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B9068F" w:rsidRDefault="00B9068F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4A04FE" w:rsidRDefault="004A04FE" w:rsidP="00910D67"/>
    <w:p w:rsidR="00B9068F" w:rsidRDefault="00B9068F" w:rsidP="00910D67"/>
    <w:p w:rsidR="00FB0F82" w:rsidRPr="004554FB" w:rsidRDefault="00FB0F82" w:rsidP="00910D67"/>
    <w:p w:rsidR="00910D67" w:rsidRDefault="00FB0F82">
      <w:r>
        <w:rPr>
          <w:sz w:val="22"/>
          <w:szCs w:val="22"/>
        </w:rPr>
        <w:t>Исполнитель: Языкова</w:t>
      </w:r>
      <w:r w:rsidR="00615DAE">
        <w:rPr>
          <w:sz w:val="22"/>
          <w:szCs w:val="22"/>
        </w:rPr>
        <w:t xml:space="preserve"> </w:t>
      </w:r>
      <w:r w:rsidR="00910D67" w:rsidRPr="00FF4A19">
        <w:rPr>
          <w:sz w:val="22"/>
          <w:szCs w:val="22"/>
        </w:rPr>
        <w:t>С.</w:t>
      </w:r>
      <w:r w:rsidR="00615DAE">
        <w:rPr>
          <w:sz w:val="22"/>
          <w:szCs w:val="22"/>
        </w:rPr>
        <w:t>А.</w:t>
      </w:r>
      <w:r w:rsidR="00910D67" w:rsidRPr="00FF4A19">
        <w:rPr>
          <w:sz w:val="22"/>
          <w:szCs w:val="22"/>
        </w:rPr>
        <w:t xml:space="preserve"> (495) 785-29-91</w:t>
      </w:r>
    </w:p>
    <w:sectPr w:rsidR="00910D67" w:rsidSect="00615D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BC"/>
    <w:rsid w:val="000B23FC"/>
    <w:rsid w:val="004A04FE"/>
    <w:rsid w:val="00615DAE"/>
    <w:rsid w:val="00694781"/>
    <w:rsid w:val="006959BC"/>
    <w:rsid w:val="00910D67"/>
    <w:rsid w:val="00B9068F"/>
    <w:rsid w:val="00BD17DA"/>
    <w:rsid w:val="00BF5E04"/>
    <w:rsid w:val="00D27A19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10D6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1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A0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Россия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</cp:revision>
  <cp:lastPrinted>2011-09-28T10:12:00Z</cp:lastPrinted>
  <dcterms:created xsi:type="dcterms:W3CDTF">2011-11-16T12:49:00Z</dcterms:created>
  <dcterms:modified xsi:type="dcterms:W3CDTF">2011-11-16T12:49:00Z</dcterms:modified>
</cp:coreProperties>
</file>